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adjustRightInd w:val="0"/>
        <w:snapToGrid w:val="0"/>
        <w:spacing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山东省高等学校</w:t>
      </w:r>
      <w:bookmarkStart w:id="0" w:name="OLE_LINK1"/>
      <w:r>
        <w:rPr>
          <w:rFonts w:hint="eastAsia" w:ascii="华文中宋" w:hAnsi="华文中宋" w:eastAsia="华文中宋"/>
          <w:b/>
          <w:sz w:val="36"/>
          <w:szCs w:val="36"/>
        </w:rPr>
        <w:t>大学生创新创业训练计划项目</w:t>
      </w:r>
    </w:p>
    <w:p>
      <w:pPr>
        <w:adjustRightInd w:val="0"/>
        <w:snapToGrid w:val="0"/>
        <w:spacing w:after="156" w:afterLines="50" w:line="4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中期检查报告</w:t>
      </w:r>
    </w:p>
    <w:bookmarkEnd w:id="0"/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2"/>
        <w:gridCol w:w="732"/>
        <w:gridCol w:w="1866"/>
        <w:gridCol w:w="1598"/>
        <w:gridCol w:w="1193"/>
        <w:gridCol w:w="67"/>
        <w:gridCol w:w="40"/>
        <w:gridCol w:w="460"/>
        <w:gridCol w:w="168"/>
        <w:gridCol w:w="982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校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8296" w:type="dxa"/>
            <w:gridSpan w:val="1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</w:t>
            </w:r>
          </w:p>
        </w:tc>
        <w:tc>
          <w:tcPr>
            <w:tcW w:w="8296" w:type="dxa"/>
            <w:gridSpan w:val="1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项目级别</w:t>
            </w:r>
          </w:p>
        </w:tc>
        <w:tc>
          <w:tcPr>
            <w:tcW w:w="8296" w:type="dxa"/>
            <w:gridSpan w:val="1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78" w:type="dxa"/>
            <w:gridSpan w:val="12"/>
          </w:tcPr>
          <w:p>
            <w:pPr>
              <w:adjustRightInd w:val="0"/>
              <w:snapToGrid w:val="0"/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一、项目进展情况及取得成果（按照项目研究工作计划逐一对照填写）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</w:tc>
        <w:tc>
          <w:tcPr>
            <w:tcW w:w="829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）按计划进行、（  ）进度提前、（  ）进度滞后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主要研究阶段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/>
                <w:sz w:val="24"/>
              </w:rPr>
              <w:t>起止时间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612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研究内容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612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6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612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bookmarkStart w:id="1" w:name="_GoBack"/>
            <w:bookmarkEnd w:id="1"/>
          </w:p>
        </w:tc>
        <w:tc>
          <w:tcPr>
            <w:tcW w:w="21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9978" w:type="dxa"/>
            <w:gridSpan w:val="12"/>
            <w:vAlign w:val="center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项目研究成果（已取得的成果）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96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项目成果名称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696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696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978" w:type="dxa"/>
            <w:gridSpan w:val="12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二、项目中期报告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项目执行的进展情况，取得了哪些成绩，是否达到预期效果，以及在项目的开展过程中还存在哪些问题，</w:t>
            </w:r>
            <w:r>
              <w:rPr>
                <w:rFonts w:hint="eastAsia"/>
                <w:sz w:val="24"/>
              </w:rPr>
              <w:t>3000字以内）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978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三、经费使用明细情况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80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项目获批总经费：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5698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已使用项目研究经费：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4280" w:type="dxa"/>
            <w:gridSpan w:val="4"/>
            <w:vMerge w:val="continue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289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已报销金额：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未报销金额：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978" w:type="dxa"/>
            <w:gridSpan w:val="1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项目经费开支情况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名目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7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论文版面费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专利申请费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调研、差旅费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打印、复印费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资料费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试剂等耗材费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元器件、软硬件测试、小型硬件购置费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9978" w:type="dxa"/>
            <w:gridSpan w:val="12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四、项目后期具体工作计划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9978" w:type="dxa"/>
            <w:gridSpan w:val="12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五、指导教师意见：（包括项目的组织实施、进度、预期效果、经费使用等情况）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ind w:firstLine="6159" w:firstLineChars="256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指导教师签字：</w:t>
            </w: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878" w:type="dxa"/>
            <w:gridSpan w:val="5"/>
            <w:vMerge w:val="restart"/>
          </w:tcPr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六、学校审核意见：</w:t>
            </w:r>
          </w:p>
          <w:p>
            <w:pPr>
              <w:spacing w:line="360" w:lineRule="exact"/>
              <w:ind w:firstLine="3765" w:firstLineChars="1568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继续按计划进行</w:t>
            </w:r>
          </w:p>
          <w:p>
            <w:pPr>
              <w:spacing w:line="360" w:lineRule="exact"/>
              <w:jc w:val="right"/>
              <w:rPr>
                <w:b/>
                <w:sz w:val="24"/>
              </w:rPr>
            </w:pPr>
          </w:p>
          <w:p>
            <w:pPr>
              <w:spacing w:line="36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02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年5月</w:t>
            </w:r>
            <w:r>
              <w:rPr>
                <w:rFonts w:hint="eastAsia"/>
                <w:b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</w:rPr>
              <w:t>日</w:t>
            </w: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</w:p>
          <w:p>
            <w:pPr>
              <w:ind w:left="2753" w:leftChars="1311" w:firstLine="334" w:firstLineChars="139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年   月    日</w:t>
            </w:r>
          </w:p>
        </w:tc>
        <w:tc>
          <w:tcPr>
            <w:tcW w:w="410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检查结果类别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（请在对应结果中打“√”）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78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78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限期整改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78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GU4ZTMxZTZmNDBhNWNiZjZmOWNmNGVjZjI5YzcifQ=="/>
  </w:docVars>
  <w:rsids>
    <w:rsidRoot w:val="00B02DB5"/>
    <w:rsid w:val="00232539"/>
    <w:rsid w:val="00246D9A"/>
    <w:rsid w:val="002A320F"/>
    <w:rsid w:val="002C7DBB"/>
    <w:rsid w:val="00421128"/>
    <w:rsid w:val="006B6663"/>
    <w:rsid w:val="006E3DBE"/>
    <w:rsid w:val="007E0178"/>
    <w:rsid w:val="009225C9"/>
    <w:rsid w:val="00A86CFD"/>
    <w:rsid w:val="00B02DB5"/>
    <w:rsid w:val="00BC65C3"/>
    <w:rsid w:val="00D579FB"/>
    <w:rsid w:val="00DF4FFB"/>
    <w:rsid w:val="00E579FE"/>
    <w:rsid w:val="00E70627"/>
    <w:rsid w:val="00E73E82"/>
    <w:rsid w:val="2BC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630</Characters>
  <Lines>5</Lines>
  <Paragraphs>1</Paragraphs>
  <TotalTime>39</TotalTime>
  <ScaleCrop>false</ScaleCrop>
  <LinksUpToDate>false</LinksUpToDate>
  <CharactersWithSpaces>739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2020-04-12T08:03:00Z</dcterms:created>
  <dc:creator>Anthony_L</dc:creator>
  <cp:lastModifiedBy>lenovo</cp:lastModifiedBy>
  <dcterms:modified xsi:type="dcterms:W3CDTF">2024-05-08T08:48:43Z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B40B831E00A04095810AFAB466377A27_12</vt:lpwstr>
  </property>
</Properties>
</file>